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DC" w:rsidRDefault="009A1DE9">
      <w:pPr>
        <w:rPr>
          <w:sz w:val="28"/>
        </w:rPr>
      </w:pPr>
      <w:r>
        <w:rPr>
          <w:sz w:val="28"/>
        </w:rPr>
        <w:t xml:space="preserve">                            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2126"/>
        <w:gridCol w:w="1557"/>
        <w:gridCol w:w="2270"/>
        <w:gridCol w:w="1985"/>
        <w:gridCol w:w="5953"/>
      </w:tblGrid>
      <w:tr w:rsidR="00357DDC" w:rsidRPr="009A1DE9" w:rsidTr="00357DDC">
        <w:trPr>
          <w:trHeight w:val="208"/>
        </w:trPr>
        <w:tc>
          <w:tcPr>
            <w:tcW w:w="988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7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0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357DDC" w:rsidRPr="009A1DE9" w:rsidTr="00357DDC">
        <w:tc>
          <w:tcPr>
            <w:tcW w:w="988" w:type="dxa"/>
          </w:tcPr>
          <w:p w:rsidR="00357DDC" w:rsidRPr="009A1DE9" w:rsidRDefault="00FE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7" w:type="dxa"/>
          </w:tcPr>
          <w:p w:rsidR="00357DDC" w:rsidRPr="009A1DE9" w:rsidRDefault="00FE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357DDC" w:rsidRPr="009A1DE9" w:rsidRDefault="0035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85" w:type="dxa"/>
          </w:tcPr>
          <w:p w:rsidR="00357DDC" w:rsidRPr="009A1DE9" w:rsidRDefault="00FE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</w:t>
            </w:r>
          </w:p>
        </w:tc>
        <w:tc>
          <w:tcPr>
            <w:tcW w:w="5953" w:type="dxa"/>
          </w:tcPr>
          <w:p w:rsidR="00357DDC" w:rsidRPr="009A1DE9" w:rsidRDefault="00FE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п.4 и 5, отвечать на вопросы стр.31(1,2,3,), знать лемму на стр.10. Решать № 16,17.Д/з  п.4.5 и </w:t>
            </w:r>
            <w:proofErr w:type="spellStart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</w:tr>
      <w:tr w:rsidR="009A1DE9" w:rsidRPr="009A1DE9" w:rsidTr="00357DDC">
        <w:tc>
          <w:tcPr>
            <w:tcW w:w="988" w:type="dxa"/>
          </w:tcPr>
          <w:p w:rsidR="009A1DE9" w:rsidRPr="009A1DE9" w:rsidRDefault="009A1DE9" w:rsidP="009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</w:tcPr>
          <w:p w:rsidR="009A1DE9" w:rsidRPr="009A1DE9" w:rsidRDefault="009A1DE9" w:rsidP="009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557" w:type="dxa"/>
          </w:tcPr>
          <w:p w:rsidR="009A1DE9" w:rsidRPr="009A1DE9" w:rsidRDefault="009A1DE9" w:rsidP="009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9A1DE9" w:rsidRPr="009A1DE9" w:rsidRDefault="009A1DE9" w:rsidP="009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85" w:type="dxa"/>
          </w:tcPr>
          <w:p w:rsidR="009A1DE9" w:rsidRPr="009A1DE9" w:rsidRDefault="009A1DE9" w:rsidP="009A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A1DE9" w:rsidRPr="009A1DE9" w:rsidRDefault="009A1DE9" w:rsidP="009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DE9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 рациональным и действительным </w:t>
            </w:r>
            <w:proofErr w:type="spellStart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  <w:proofErr w:type="gramStart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ешаем</w:t>
            </w:r>
            <w:proofErr w:type="spellEnd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 xml:space="preserve"> №94,96 </w:t>
            </w:r>
            <w:proofErr w:type="spellStart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9A1DE9">
              <w:rPr>
                <w:rFonts w:ascii="Times New Roman" w:hAnsi="Times New Roman" w:cs="Times New Roman"/>
                <w:sz w:val="24"/>
                <w:szCs w:val="24"/>
              </w:rPr>
              <w:t xml:space="preserve"> до пятницы + Вариант6( до вторника). </w:t>
            </w:r>
          </w:p>
        </w:tc>
      </w:tr>
      <w:tr w:rsidR="00C9044F" w:rsidRPr="009A1DE9" w:rsidTr="00357DDC">
        <w:tc>
          <w:tcPr>
            <w:tcW w:w="988" w:type="dxa"/>
          </w:tcPr>
          <w:p w:rsidR="00C9044F" w:rsidRPr="00C9044F" w:rsidRDefault="00C9044F" w:rsidP="00C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</w:tcPr>
          <w:p w:rsidR="00C9044F" w:rsidRPr="00C9044F" w:rsidRDefault="00C9044F" w:rsidP="00C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7" w:type="dxa"/>
          </w:tcPr>
          <w:p w:rsidR="00C9044F" w:rsidRPr="00C9044F" w:rsidRDefault="00C9044F" w:rsidP="00C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C9044F" w:rsidRPr="00C9044F" w:rsidRDefault="00C9044F" w:rsidP="00C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4F">
              <w:rPr>
                <w:rFonts w:ascii="Times New Roman" w:hAnsi="Times New Roman" w:cs="Times New Roman"/>
                <w:sz w:val="24"/>
                <w:szCs w:val="24"/>
              </w:rPr>
              <w:t>Панова Т.А..</w:t>
            </w:r>
          </w:p>
        </w:tc>
        <w:tc>
          <w:tcPr>
            <w:tcW w:w="1985" w:type="dxa"/>
          </w:tcPr>
          <w:p w:rsidR="00C9044F" w:rsidRPr="00C9044F" w:rsidRDefault="00C9044F" w:rsidP="00C90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4F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5953" w:type="dxa"/>
          </w:tcPr>
          <w:p w:rsidR="00C9044F" w:rsidRPr="00C9044F" w:rsidRDefault="00C9044F" w:rsidP="00C9044F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044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признаки живых организмов, характеризуем свойства живого организма (на конкретных примерах); сравниваем живую и неживую природу и доказываем, что живая природа – это сложно организованная иерархическая система. Работаем с параграфом 3, выписываем в тетрадь характерные свойства живого организма: единство химического состава; сложность и высокая степень организации; открытость; обмен веществ и энергии; самовоспроизведение; </w:t>
            </w:r>
            <w:proofErr w:type="spellStart"/>
            <w:r w:rsidRPr="00C9044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9044F">
              <w:rPr>
                <w:rFonts w:ascii="Times New Roman" w:hAnsi="Times New Roman" w:cs="Times New Roman"/>
                <w:sz w:val="24"/>
                <w:szCs w:val="24"/>
              </w:rPr>
              <w:t>; развитие и рост; раздражимость.</w:t>
            </w:r>
          </w:p>
        </w:tc>
      </w:tr>
      <w:tr w:rsidR="009C094D" w:rsidRPr="001B20FE" w:rsidTr="009C094D">
        <w:tc>
          <w:tcPr>
            <w:tcW w:w="988" w:type="dxa"/>
          </w:tcPr>
          <w:p w:rsidR="009C094D" w:rsidRPr="009C094D" w:rsidRDefault="009C094D" w:rsidP="00E8216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5"/>
            <w:r w:rsidRPr="009C094D">
              <w:rPr>
                <w:rFonts w:ascii="Times New Roman" w:hAnsi="Times New Roman"/>
                <w:sz w:val="24"/>
                <w:szCs w:val="24"/>
              </w:rPr>
              <w:t>22 09</w:t>
            </w:r>
          </w:p>
        </w:tc>
        <w:tc>
          <w:tcPr>
            <w:tcW w:w="2126" w:type="dxa"/>
          </w:tcPr>
          <w:p w:rsidR="009C094D" w:rsidRPr="009C094D" w:rsidRDefault="009C094D" w:rsidP="00E82167">
            <w:pPr>
              <w:rPr>
                <w:rFonts w:ascii="Times New Roman" w:hAnsi="Times New Roman"/>
                <w:sz w:val="24"/>
                <w:szCs w:val="24"/>
              </w:rPr>
            </w:pPr>
            <w:r w:rsidRPr="009C094D">
              <w:rPr>
                <w:rFonts w:ascii="Times New Roman" w:hAnsi="Times New Roman"/>
                <w:sz w:val="24"/>
                <w:szCs w:val="24"/>
              </w:rPr>
              <w:t>физика 10</w:t>
            </w:r>
          </w:p>
        </w:tc>
        <w:tc>
          <w:tcPr>
            <w:tcW w:w="1557" w:type="dxa"/>
          </w:tcPr>
          <w:p w:rsidR="009C094D" w:rsidRPr="009C094D" w:rsidRDefault="009C094D" w:rsidP="00E8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9C094D" w:rsidRPr="009C094D" w:rsidRDefault="009C094D" w:rsidP="00E82167">
            <w:pPr>
              <w:rPr>
                <w:rFonts w:ascii="Times New Roman" w:hAnsi="Times New Roman"/>
                <w:sz w:val="24"/>
                <w:szCs w:val="24"/>
              </w:rPr>
            </w:pPr>
            <w:r w:rsidRPr="009C094D">
              <w:rPr>
                <w:rFonts w:ascii="Times New Roman" w:hAnsi="Times New Roman"/>
                <w:sz w:val="24"/>
                <w:szCs w:val="24"/>
              </w:rPr>
              <w:t>Николаева В.И.</w:t>
            </w:r>
          </w:p>
        </w:tc>
        <w:tc>
          <w:tcPr>
            <w:tcW w:w="1985" w:type="dxa"/>
          </w:tcPr>
          <w:p w:rsidR="009C094D" w:rsidRPr="009C094D" w:rsidRDefault="009C094D" w:rsidP="00E82167">
            <w:pPr>
              <w:rPr>
                <w:rFonts w:ascii="Times New Roman" w:hAnsi="Times New Roman"/>
                <w:sz w:val="24"/>
                <w:szCs w:val="24"/>
              </w:rPr>
            </w:pPr>
            <w:r w:rsidRPr="009C094D">
              <w:rPr>
                <w:rFonts w:ascii="Times New Roman" w:hAnsi="Times New Roman"/>
                <w:sz w:val="24"/>
                <w:szCs w:val="24"/>
              </w:rPr>
              <w:t>Путь и перемещение</w:t>
            </w:r>
          </w:p>
        </w:tc>
        <w:tc>
          <w:tcPr>
            <w:tcW w:w="5953" w:type="dxa"/>
          </w:tcPr>
          <w:p w:rsidR="009C094D" w:rsidRPr="009C094D" w:rsidRDefault="009C094D" w:rsidP="00E82167">
            <w:pPr>
              <w:rPr>
                <w:rFonts w:ascii="Times New Roman" w:hAnsi="Times New Roman"/>
                <w:sz w:val="24"/>
                <w:szCs w:val="24"/>
              </w:rPr>
            </w:pPr>
            <w:r w:rsidRPr="009C094D">
              <w:rPr>
                <w:rFonts w:ascii="Times New Roman" w:hAnsi="Times New Roman"/>
                <w:sz w:val="24"/>
                <w:szCs w:val="24"/>
              </w:rPr>
              <w:t>Знать смысл понятий: кинематика, траектория, путь и перемещение. Знать кинематические характеристики движения. Равномерное и равноускоренное движение</w:t>
            </w:r>
          </w:p>
          <w:p w:rsidR="009C094D" w:rsidRPr="009C094D" w:rsidRDefault="009C094D" w:rsidP="00E82167">
            <w:pPr>
              <w:rPr>
                <w:rFonts w:ascii="Times New Roman" w:hAnsi="Times New Roman"/>
                <w:sz w:val="24"/>
                <w:szCs w:val="24"/>
              </w:rPr>
            </w:pPr>
            <w:r w:rsidRPr="009C094D">
              <w:rPr>
                <w:rFonts w:ascii="Times New Roman" w:hAnsi="Times New Roman"/>
                <w:sz w:val="24"/>
                <w:szCs w:val="24"/>
              </w:rPr>
              <w:t>прочитать §6 с. 17-21, выполнить упражнение 1(1,2)</w:t>
            </w:r>
          </w:p>
          <w:p w:rsidR="009C094D" w:rsidRPr="009C094D" w:rsidRDefault="009C094D" w:rsidP="00E82167">
            <w:pPr>
              <w:rPr>
                <w:rFonts w:ascii="Times New Roman" w:hAnsi="Times New Roman"/>
                <w:sz w:val="24"/>
                <w:szCs w:val="24"/>
              </w:rPr>
            </w:pPr>
            <w:r w:rsidRPr="009C094D">
              <w:rPr>
                <w:rFonts w:ascii="Times New Roman" w:hAnsi="Times New Roman"/>
                <w:sz w:val="24"/>
                <w:szCs w:val="24"/>
              </w:rPr>
              <w:t>д/з §6 с. 17-21, выполнить упражнение 1(4)</w:t>
            </w:r>
          </w:p>
        </w:tc>
      </w:tr>
      <w:bookmarkEnd w:id="0"/>
    </w:tbl>
    <w:p w:rsidR="00357DDC" w:rsidRPr="009A1DE9" w:rsidRDefault="00357DDC">
      <w:pPr>
        <w:rPr>
          <w:rFonts w:ascii="Times New Roman" w:hAnsi="Times New Roman" w:cs="Times New Roman"/>
          <w:sz w:val="24"/>
          <w:szCs w:val="24"/>
        </w:rPr>
      </w:pPr>
    </w:p>
    <w:sectPr w:rsidR="00357DDC" w:rsidRPr="009A1DE9" w:rsidSect="009A1D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DC"/>
    <w:rsid w:val="00037079"/>
    <w:rsid w:val="00357DDC"/>
    <w:rsid w:val="009A1DE9"/>
    <w:rsid w:val="009C094D"/>
    <w:rsid w:val="00C9044F"/>
    <w:rsid w:val="00D336AF"/>
    <w:rsid w:val="00FC359C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Админ</cp:lastModifiedBy>
  <cp:revision>5</cp:revision>
  <dcterms:created xsi:type="dcterms:W3CDTF">2020-09-21T10:24:00Z</dcterms:created>
  <dcterms:modified xsi:type="dcterms:W3CDTF">2020-09-22T04:37:00Z</dcterms:modified>
</cp:coreProperties>
</file>