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67" w:type="pct"/>
        <w:tblLook w:val="04A0" w:firstRow="1" w:lastRow="0" w:firstColumn="1" w:lastColumn="0" w:noHBand="0" w:noVBand="1"/>
      </w:tblPr>
      <w:tblGrid>
        <w:gridCol w:w="1112"/>
        <w:gridCol w:w="2542"/>
        <w:gridCol w:w="1197"/>
        <w:gridCol w:w="1560"/>
        <w:gridCol w:w="2861"/>
        <w:gridCol w:w="5121"/>
      </w:tblGrid>
      <w:tr w:rsidR="004D5B88" w:rsidRPr="002B07EB" w:rsidTr="001637EA">
        <w:trPr>
          <w:trHeight w:val="416"/>
        </w:trPr>
        <w:tc>
          <w:tcPr>
            <w:tcW w:w="386" w:type="pct"/>
          </w:tcPr>
          <w:p w:rsidR="00B1686A" w:rsidRPr="002B07EB" w:rsidRDefault="00B1686A" w:rsidP="00174BC2">
            <w:r w:rsidRPr="002B07EB">
              <w:t>Дата</w:t>
            </w:r>
          </w:p>
        </w:tc>
        <w:tc>
          <w:tcPr>
            <w:tcW w:w="883" w:type="pct"/>
          </w:tcPr>
          <w:p w:rsidR="00B1686A" w:rsidRPr="002B07EB" w:rsidRDefault="00B1686A" w:rsidP="00174BC2">
            <w:r w:rsidRPr="002B07EB">
              <w:t xml:space="preserve">Предмет </w:t>
            </w:r>
          </w:p>
        </w:tc>
        <w:tc>
          <w:tcPr>
            <w:tcW w:w="416" w:type="pct"/>
          </w:tcPr>
          <w:p w:rsidR="00B1686A" w:rsidRPr="002B07EB" w:rsidRDefault="00B1686A" w:rsidP="00174BC2">
            <w:r w:rsidRPr="002B07EB">
              <w:t xml:space="preserve">Класс </w:t>
            </w:r>
          </w:p>
        </w:tc>
        <w:tc>
          <w:tcPr>
            <w:tcW w:w="542" w:type="pct"/>
          </w:tcPr>
          <w:p w:rsidR="00B1686A" w:rsidRPr="002B07EB" w:rsidRDefault="00B1686A" w:rsidP="00174BC2">
            <w:r w:rsidRPr="002B07EB">
              <w:t>ФИО учителя</w:t>
            </w:r>
          </w:p>
        </w:tc>
        <w:tc>
          <w:tcPr>
            <w:tcW w:w="994" w:type="pct"/>
          </w:tcPr>
          <w:p w:rsidR="00B1686A" w:rsidRPr="002B07EB" w:rsidRDefault="00B1686A" w:rsidP="00174BC2">
            <w:r w:rsidRPr="002B07EB">
              <w:t>Тема урока</w:t>
            </w:r>
          </w:p>
        </w:tc>
        <w:tc>
          <w:tcPr>
            <w:tcW w:w="1779" w:type="pct"/>
          </w:tcPr>
          <w:p w:rsidR="00B1686A" w:rsidRPr="002B07EB" w:rsidRDefault="00B1686A" w:rsidP="00174BC2">
            <w:r w:rsidRPr="002B07EB">
              <w:t xml:space="preserve">Содержание урока </w:t>
            </w:r>
          </w:p>
        </w:tc>
      </w:tr>
      <w:tr w:rsidR="004D5B88" w:rsidRPr="002B07EB" w:rsidTr="001637EA">
        <w:trPr>
          <w:trHeight w:val="2836"/>
        </w:trPr>
        <w:tc>
          <w:tcPr>
            <w:tcW w:w="386" w:type="pct"/>
          </w:tcPr>
          <w:p w:rsidR="00B1686A" w:rsidRPr="002B07EB" w:rsidRDefault="00B1686A" w:rsidP="00174BC2">
            <w:r>
              <w:t>20.05</w:t>
            </w:r>
          </w:p>
        </w:tc>
        <w:tc>
          <w:tcPr>
            <w:tcW w:w="883" w:type="pct"/>
          </w:tcPr>
          <w:p w:rsidR="00B1686A" w:rsidRPr="002B07EB" w:rsidRDefault="00B1686A" w:rsidP="00174BC2">
            <w:r>
              <w:t xml:space="preserve">Профессионально-трудовое обучение </w:t>
            </w:r>
          </w:p>
        </w:tc>
        <w:tc>
          <w:tcPr>
            <w:tcW w:w="416" w:type="pct"/>
          </w:tcPr>
          <w:p w:rsidR="00B1686A" w:rsidRPr="002B07EB" w:rsidRDefault="00B1686A" w:rsidP="00174BC2">
            <w:r>
              <w:t>5</w:t>
            </w:r>
          </w:p>
        </w:tc>
        <w:tc>
          <w:tcPr>
            <w:tcW w:w="542" w:type="pct"/>
          </w:tcPr>
          <w:p w:rsidR="00B1686A" w:rsidRPr="002B07EB" w:rsidRDefault="00B1686A" w:rsidP="00174BC2">
            <w:r>
              <w:t>Блинова Т.Ю</w:t>
            </w:r>
          </w:p>
        </w:tc>
        <w:tc>
          <w:tcPr>
            <w:tcW w:w="994" w:type="pct"/>
          </w:tcPr>
          <w:p w:rsidR="00B1686A" w:rsidRPr="00B1686A" w:rsidRDefault="00B1686A" w:rsidP="00B1686A">
            <w:pPr>
              <w:rPr>
                <w:sz w:val="24"/>
                <w:szCs w:val="24"/>
              </w:rPr>
            </w:pPr>
            <w:r w:rsidRPr="00B1686A">
              <w:rPr>
                <w:sz w:val="24"/>
                <w:szCs w:val="24"/>
              </w:rPr>
              <w:t>Одновременная разметка пазов на двух брусках.</w:t>
            </w:r>
          </w:p>
          <w:p w:rsidR="00B1686A" w:rsidRPr="00B1686A" w:rsidRDefault="00B1686A" w:rsidP="00B1686A">
            <w:pPr>
              <w:rPr>
                <w:sz w:val="24"/>
                <w:szCs w:val="24"/>
              </w:rPr>
            </w:pPr>
            <w:r w:rsidRPr="00B1686A">
              <w:rPr>
                <w:sz w:val="24"/>
                <w:szCs w:val="24"/>
              </w:rPr>
              <w:t>Выполнение пазов.</w:t>
            </w:r>
          </w:p>
          <w:p w:rsidR="00B1686A" w:rsidRPr="006F346A" w:rsidRDefault="00B1686A" w:rsidP="00B1686A"/>
        </w:tc>
        <w:tc>
          <w:tcPr>
            <w:tcW w:w="1779" w:type="pct"/>
          </w:tcPr>
          <w:p w:rsidR="00B1686A" w:rsidRDefault="004D5B88" w:rsidP="00B1686A">
            <w:r>
              <w:rPr>
                <w:noProof/>
              </w:rPr>
              <w:drawing>
                <wp:inline distT="0" distB="0" distL="0" distR="0">
                  <wp:extent cx="1837552" cy="1302327"/>
                  <wp:effectExtent l="19050" t="0" r="0" b="0"/>
                  <wp:docPr id="1" name="Рисунок 1" descr="https://fsd.multiurok.ru/html/2017/10/22/s_59ed04a230069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10/22/s_59ed04a230069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326" cy="1307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B88" w:rsidRPr="002B07EB" w:rsidRDefault="004D5B88" w:rsidP="00B1686A">
            <w:r>
              <w:t>Нарисуй эскиз подставки для цветка с использованием пазов .</w:t>
            </w:r>
          </w:p>
        </w:tc>
      </w:tr>
      <w:tr w:rsidR="002A171E" w:rsidRPr="002B07EB" w:rsidTr="001637EA">
        <w:trPr>
          <w:trHeight w:val="267"/>
        </w:trPr>
        <w:tc>
          <w:tcPr>
            <w:tcW w:w="386" w:type="pct"/>
          </w:tcPr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20.05.</w:t>
            </w:r>
          </w:p>
        </w:tc>
        <w:tc>
          <w:tcPr>
            <w:tcW w:w="883" w:type="pct"/>
          </w:tcPr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Чтение и развитие речи</w:t>
            </w:r>
          </w:p>
        </w:tc>
        <w:tc>
          <w:tcPr>
            <w:tcW w:w="416" w:type="pct"/>
          </w:tcPr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5</w:t>
            </w:r>
          </w:p>
        </w:tc>
        <w:tc>
          <w:tcPr>
            <w:tcW w:w="542" w:type="pct"/>
          </w:tcPr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Трофимова Л.В.</w:t>
            </w:r>
          </w:p>
        </w:tc>
        <w:tc>
          <w:tcPr>
            <w:tcW w:w="994" w:type="pct"/>
          </w:tcPr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 xml:space="preserve">С. </w:t>
            </w:r>
            <w:proofErr w:type="spellStart"/>
            <w:r w:rsidRPr="004C216F">
              <w:rPr>
                <w:sz w:val="24"/>
                <w:szCs w:val="20"/>
              </w:rPr>
              <w:t>Лагерлёф</w:t>
            </w:r>
            <w:proofErr w:type="spellEnd"/>
            <w:r w:rsidRPr="004C216F">
              <w:rPr>
                <w:sz w:val="24"/>
                <w:szCs w:val="20"/>
              </w:rPr>
              <w:t xml:space="preserve"> «Чудесное путешествие Нильса с дикими гусями». Образ главного героя.</w:t>
            </w:r>
          </w:p>
        </w:tc>
        <w:tc>
          <w:tcPr>
            <w:tcW w:w="1779" w:type="pct"/>
          </w:tcPr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 xml:space="preserve">1. Сегодня на уроке мы продолжим работать над произведением С. </w:t>
            </w:r>
            <w:proofErr w:type="spellStart"/>
            <w:r w:rsidRPr="004C216F">
              <w:rPr>
                <w:sz w:val="24"/>
                <w:szCs w:val="20"/>
              </w:rPr>
              <w:t>Лагерлёф</w:t>
            </w:r>
            <w:proofErr w:type="spellEnd"/>
            <w:r w:rsidRPr="004C216F">
              <w:rPr>
                <w:sz w:val="24"/>
                <w:szCs w:val="20"/>
              </w:rPr>
              <w:t xml:space="preserve"> «Чудесное путешествие Нильса с дикими гусями» и </w:t>
            </w:r>
            <w:proofErr w:type="gramStart"/>
            <w:r w:rsidRPr="004C216F">
              <w:rPr>
                <w:sz w:val="24"/>
                <w:szCs w:val="20"/>
              </w:rPr>
              <w:t>поговорим  об</w:t>
            </w:r>
            <w:proofErr w:type="gramEnd"/>
            <w:r w:rsidRPr="004C216F">
              <w:rPr>
                <w:sz w:val="24"/>
                <w:szCs w:val="20"/>
              </w:rPr>
              <w:t xml:space="preserve"> образе главного героя – Нильса.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 xml:space="preserve">2. Запиши в тетрадь число </w:t>
            </w:r>
            <w:proofErr w:type="gramStart"/>
            <w:r w:rsidRPr="004C216F">
              <w:rPr>
                <w:sz w:val="24"/>
                <w:szCs w:val="20"/>
              </w:rPr>
              <w:t>20.05.20  и</w:t>
            </w:r>
            <w:proofErr w:type="gramEnd"/>
            <w:r w:rsidRPr="004C216F">
              <w:rPr>
                <w:sz w:val="24"/>
                <w:szCs w:val="20"/>
              </w:rPr>
              <w:t xml:space="preserve"> тему урока: С. </w:t>
            </w:r>
            <w:proofErr w:type="spellStart"/>
            <w:r w:rsidRPr="004C216F">
              <w:rPr>
                <w:sz w:val="24"/>
                <w:szCs w:val="20"/>
              </w:rPr>
              <w:t>Лагерлёф</w:t>
            </w:r>
            <w:proofErr w:type="spellEnd"/>
            <w:r w:rsidRPr="004C216F">
              <w:rPr>
                <w:sz w:val="24"/>
                <w:szCs w:val="20"/>
              </w:rPr>
              <w:t xml:space="preserve"> «Чудесное путешествие Нильса с дикими гусями». Образ главного героя.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3.Ты уже прочитал две части отрывков из повести, как ты их озаглавил? О чем в них рассказывалось?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4. Отвечай на вопросы устно: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 xml:space="preserve">-Как звали мальчика, главного героя? Сколько ему лет? Почему он остался дома, куда ушли родители? Какое время года было на дворе? Что случилось с Нильсом потом? Что привлекло внимание Нильса? Как отнесся мальчик к появлению гнома? Оцени поступок Нильса, правильно ли он обошелся с гномом? Расскажи, как выглядел гном? 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 xml:space="preserve">5. Сегодня мы читаем еще две части отрывков </w:t>
            </w:r>
            <w:r w:rsidRPr="004C216F">
              <w:rPr>
                <w:sz w:val="24"/>
                <w:szCs w:val="20"/>
              </w:rPr>
              <w:lastRenderedPageBreak/>
              <w:t>из повести. С.243-247.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-Каким ты видишь мальчика по характеру? Что можешь сказать о нем? Какое будущее ожидало Нильса?</w:t>
            </w:r>
          </w:p>
          <w:p w:rsidR="002A171E" w:rsidRPr="004C216F" w:rsidRDefault="002A171E" w:rsidP="002A171E">
            <w:pPr>
              <w:rPr>
                <w:sz w:val="24"/>
                <w:szCs w:val="20"/>
              </w:rPr>
            </w:pPr>
            <w:r w:rsidRPr="004C216F">
              <w:rPr>
                <w:sz w:val="24"/>
                <w:szCs w:val="20"/>
              </w:rPr>
              <w:t>6.</w:t>
            </w:r>
            <w:r w:rsidRPr="004C216F">
              <w:rPr>
                <w:b/>
                <w:sz w:val="24"/>
                <w:szCs w:val="20"/>
                <w:u w:val="single"/>
              </w:rPr>
              <w:t>Домашнее задание</w:t>
            </w:r>
            <w:r w:rsidRPr="004C216F">
              <w:rPr>
                <w:sz w:val="24"/>
                <w:szCs w:val="20"/>
              </w:rPr>
              <w:t>: дочитай до конца все части повести, озаглавь их с.243-247., вопросы 6,7- устно.</w:t>
            </w:r>
          </w:p>
        </w:tc>
      </w:tr>
      <w:tr w:rsidR="004C216F" w:rsidRPr="002B07EB" w:rsidTr="001637EA">
        <w:trPr>
          <w:trHeight w:val="267"/>
        </w:trPr>
        <w:tc>
          <w:tcPr>
            <w:tcW w:w="386" w:type="pct"/>
          </w:tcPr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lastRenderedPageBreak/>
              <w:t>20.05.</w:t>
            </w:r>
          </w:p>
        </w:tc>
        <w:tc>
          <w:tcPr>
            <w:tcW w:w="883" w:type="pct"/>
          </w:tcPr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416" w:type="pct"/>
          </w:tcPr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</w:tcPr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Трофимова Л.В.</w:t>
            </w:r>
          </w:p>
        </w:tc>
        <w:tc>
          <w:tcPr>
            <w:tcW w:w="994" w:type="pct"/>
          </w:tcPr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Тест по пройденному материалу 5 класса</w:t>
            </w:r>
          </w:p>
        </w:tc>
        <w:tc>
          <w:tcPr>
            <w:tcW w:w="1779" w:type="pct"/>
          </w:tcPr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1. Мы почти закончили изучать все произведения, которые вошли в учебник 5 класса, за исключением одного, его мы будем изучать в понедельник. А сегодня давай вспомним, сколько разделов было у нас в двух частях учебников?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(</w:t>
            </w:r>
            <w:proofErr w:type="gramStart"/>
            <w:r w:rsidRPr="004C216F">
              <w:rPr>
                <w:sz w:val="24"/>
                <w:szCs w:val="24"/>
              </w:rPr>
              <w:t>1.устное</w:t>
            </w:r>
            <w:proofErr w:type="gramEnd"/>
            <w:r w:rsidRPr="004C216F">
              <w:rPr>
                <w:sz w:val="24"/>
                <w:szCs w:val="24"/>
              </w:rPr>
              <w:t xml:space="preserve"> народное творчество;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2. сказки;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3. картины родной природы;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4. о друзьях-товарищах;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5. басни И. Крылова;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6. спешите делать добро; 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7. картины родной природы;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8. о животных;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9. из прошлого нашего народа;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10. зарубежные писатели и их произведения.)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-Какой раздел учебника тебе запомнился больше всего? Чем? Понравился? Почему?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- Напиши мне три самых понравившихся произведения, которые изучили в 5 классе (любые)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2. Впереди длинные летние каникулы! Это время, когда можно отдохнуть от уроков, гулять, играть, путешествовать, в общем набираться сил и новых </w:t>
            </w:r>
            <w:proofErr w:type="gramStart"/>
            <w:r w:rsidRPr="004C216F">
              <w:rPr>
                <w:sz w:val="24"/>
                <w:szCs w:val="24"/>
              </w:rPr>
              <w:t>впечатлений !</w:t>
            </w:r>
            <w:proofErr w:type="gramEnd"/>
            <w:r w:rsidRPr="004C216F">
              <w:rPr>
                <w:sz w:val="24"/>
                <w:szCs w:val="24"/>
              </w:rPr>
              <w:t xml:space="preserve"> Но когда – </w:t>
            </w:r>
            <w:proofErr w:type="spellStart"/>
            <w:r w:rsidRPr="004C216F">
              <w:rPr>
                <w:sz w:val="24"/>
                <w:szCs w:val="24"/>
              </w:rPr>
              <w:t>нибудь</w:t>
            </w:r>
            <w:proofErr w:type="spellEnd"/>
            <w:r w:rsidRPr="004C216F">
              <w:rPr>
                <w:sz w:val="24"/>
                <w:szCs w:val="24"/>
              </w:rPr>
              <w:t xml:space="preserve">, я уверена, ты захочешь взять в </w:t>
            </w:r>
            <w:r w:rsidRPr="004C216F">
              <w:rPr>
                <w:sz w:val="24"/>
                <w:szCs w:val="24"/>
              </w:rPr>
              <w:lastRenderedPageBreak/>
              <w:t xml:space="preserve">руки интересную книгу и прочитать ее, как талантливый читатель (!) - помнишь, кто это такой? Я даю тебе список рекомендуемой литературы для будущих шестиклассников! </w:t>
            </w:r>
            <w:proofErr w:type="gramStart"/>
            <w:r w:rsidRPr="004C216F">
              <w:rPr>
                <w:sz w:val="24"/>
                <w:szCs w:val="24"/>
              </w:rPr>
              <w:t>Выбирай  книги</w:t>
            </w:r>
            <w:proofErr w:type="gramEnd"/>
            <w:r w:rsidRPr="004C216F">
              <w:rPr>
                <w:sz w:val="24"/>
                <w:szCs w:val="24"/>
              </w:rPr>
              <w:t xml:space="preserve"> по душе и читай, пользуясь свой библиотекой или электронной. В сентябре </w:t>
            </w:r>
            <w:proofErr w:type="gramStart"/>
            <w:r w:rsidRPr="004C216F">
              <w:rPr>
                <w:sz w:val="24"/>
                <w:szCs w:val="24"/>
              </w:rPr>
              <w:t>поделишься  новыми</w:t>
            </w:r>
            <w:proofErr w:type="gramEnd"/>
            <w:r w:rsidRPr="004C216F">
              <w:rPr>
                <w:sz w:val="24"/>
                <w:szCs w:val="24"/>
              </w:rPr>
              <w:t xml:space="preserve"> знаниями и впечатлениями!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>3. А сейчас ТЕСТ ПО ПРОЙДЕННОМУ МАТЕРИАЛУ 5 КЛАССА.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proofErr w:type="gramStart"/>
            <w:r w:rsidRPr="004C216F">
              <w:rPr>
                <w:sz w:val="24"/>
                <w:szCs w:val="24"/>
              </w:rPr>
              <w:t>Начинай  работать</w:t>
            </w:r>
            <w:proofErr w:type="gramEnd"/>
            <w:r w:rsidRPr="004C216F">
              <w:rPr>
                <w:sz w:val="24"/>
                <w:szCs w:val="24"/>
              </w:rPr>
              <w:t xml:space="preserve"> на уроке, закончишь  после уроков и в конце дня жду твои фото. Желаю успехов!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  <w:r w:rsidRPr="004C216F">
              <w:rPr>
                <w:sz w:val="24"/>
                <w:szCs w:val="24"/>
              </w:rPr>
              <w:t xml:space="preserve">4. </w:t>
            </w:r>
            <w:r w:rsidRPr="004C216F">
              <w:rPr>
                <w:b/>
                <w:sz w:val="24"/>
                <w:szCs w:val="24"/>
                <w:u w:val="single"/>
              </w:rPr>
              <w:t>Домашнее задание:</w:t>
            </w:r>
            <w:r w:rsidRPr="004C216F">
              <w:rPr>
                <w:sz w:val="24"/>
                <w:szCs w:val="24"/>
              </w:rPr>
              <w:t xml:space="preserve"> выполнить итоговую контрольную работу, фото отправить до конца дня.</w:t>
            </w:r>
          </w:p>
          <w:p w:rsidR="004C216F" w:rsidRPr="004C216F" w:rsidRDefault="004C216F" w:rsidP="004C216F">
            <w:pPr>
              <w:rPr>
                <w:sz w:val="24"/>
                <w:szCs w:val="24"/>
              </w:rPr>
            </w:pPr>
          </w:p>
        </w:tc>
      </w:tr>
      <w:tr w:rsidR="004C216F" w:rsidRPr="002B07EB" w:rsidTr="001637EA">
        <w:trPr>
          <w:trHeight w:val="267"/>
        </w:trPr>
        <w:tc>
          <w:tcPr>
            <w:tcW w:w="386" w:type="pct"/>
          </w:tcPr>
          <w:p w:rsidR="004C216F" w:rsidRDefault="004C216F" w:rsidP="004C216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20.05</w:t>
            </w:r>
          </w:p>
        </w:tc>
        <w:tc>
          <w:tcPr>
            <w:tcW w:w="883" w:type="pct"/>
          </w:tcPr>
          <w:p w:rsidR="004C216F" w:rsidRDefault="004C216F" w:rsidP="004C216F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416" w:type="pct"/>
          </w:tcPr>
          <w:p w:rsidR="004C216F" w:rsidRDefault="004C216F" w:rsidP="004C216F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42" w:type="pct"/>
          </w:tcPr>
          <w:p w:rsidR="004C216F" w:rsidRDefault="004C216F" w:rsidP="004C216F">
            <w:pPr>
              <w:rPr>
                <w:rFonts w:eastAsia="Calibri"/>
              </w:rPr>
            </w:pPr>
            <w:r>
              <w:rPr>
                <w:rFonts w:eastAsia="Calibri"/>
              </w:rPr>
              <w:t>Пляскина Т.В.</w:t>
            </w:r>
          </w:p>
        </w:tc>
        <w:tc>
          <w:tcPr>
            <w:tcW w:w="994" w:type="pct"/>
          </w:tcPr>
          <w:p w:rsidR="004C216F" w:rsidRDefault="004C216F" w:rsidP="004C216F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ошибками. Текст</w:t>
            </w:r>
          </w:p>
        </w:tc>
        <w:tc>
          <w:tcPr>
            <w:tcW w:w="1779" w:type="pct"/>
          </w:tcPr>
          <w:p w:rsidR="004C216F" w:rsidRDefault="004C216F" w:rsidP="004C216F">
            <w:pPr>
              <w:pStyle w:val="a7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Тема урока «</w:t>
            </w:r>
            <w:r w:rsidRPr="004C216F">
              <w:rPr>
                <w:rFonts w:eastAsia="Calibri"/>
              </w:rPr>
              <w:t>Работа над ошибками. Текст</w:t>
            </w:r>
            <w:r>
              <w:rPr>
                <w:rFonts w:eastAsia="Calibri"/>
              </w:rPr>
              <w:t>»</w:t>
            </w:r>
          </w:p>
          <w:p w:rsidR="004C216F" w:rsidRDefault="004C216F" w:rsidP="004C216F">
            <w:pPr>
              <w:pStyle w:val="a7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 Анализ контрольной работы</w:t>
            </w:r>
          </w:p>
          <w:p w:rsidR="004C216F" w:rsidRDefault="004C216F" w:rsidP="004C216F">
            <w:pPr>
              <w:pStyle w:val="a7"/>
              <w:numPr>
                <w:ilvl w:val="0"/>
                <w:numId w:val="1"/>
              </w:numPr>
              <w:rPr>
                <w:rFonts w:eastAsia="Calibri"/>
              </w:rPr>
            </w:pPr>
            <w:hyperlink r:id="rId6" w:history="1">
              <w:r w:rsidRPr="00261A9F">
                <w:rPr>
                  <w:rStyle w:val="a6"/>
                  <w:rFonts w:eastAsia="Calibri"/>
                </w:rPr>
                <w:t>https://youtu.be/Jf35JXaOPgw</w:t>
              </w:r>
            </w:hyperlink>
            <w:r>
              <w:rPr>
                <w:rFonts w:eastAsia="Calibri"/>
              </w:rPr>
              <w:t xml:space="preserve"> </w:t>
            </w:r>
          </w:p>
          <w:p w:rsidR="004C216F" w:rsidRDefault="004C216F" w:rsidP="004C216F">
            <w:pPr>
              <w:pStyle w:val="a7"/>
              <w:numPr>
                <w:ilvl w:val="0"/>
                <w:numId w:val="1"/>
              </w:num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Закрепляем  стр.</w:t>
            </w:r>
            <w:proofErr w:type="gramEnd"/>
            <w:r>
              <w:rPr>
                <w:rFonts w:eastAsia="Calibri"/>
              </w:rPr>
              <w:t>219-221. Упр.309,311</w:t>
            </w:r>
          </w:p>
          <w:p w:rsidR="004C216F" w:rsidRPr="004C216F" w:rsidRDefault="004C216F" w:rsidP="004C216F">
            <w:pPr>
              <w:pStyle w:val="a7"/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Фото выполненных упражнений жду сегодня до 18.00</w:t>
            </w:r>
          </w:p>
        </w:tc>
      </w:tr>
      <w:tr w:rsidR="001637EA" w:rsidTr="001637EA">
        <w:trPr>
          <w:trHeight w:val="986"/>
        </w:trPr>
        <w:tc>
          <w:tcPr>
            <w:tcW w:w="386" w:type="pct"/>
            <w:hideMark/>
          </w:tcPr>
          <w:p w:rsidR="001637EA" w:rsidRDefault="001637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20.05</w:t>
            </w:r>
          </w:p>
        </w:tc>
        <w:tc>
          <w:tcPr>
            <w:tcW w:w="883" w:type="pct"/>
            <w:hideMark/>
          </w:tcPr>
          <w:p w:rsidR="001637EA" w:rsidRDefault="001637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>атематика</w:t>
            </w:r>
            <w:r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16" w:type="pct"/>
            <w:hideMark/>
          </w:tcPr>
          <w:p w:rsidR="001637EA" w:rsidRDefault="001637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ОВЗ</w:t>
            </w:r>
          </w:p>
        </w:tc>
        <w:tc>
          <w:tcPr>
            <w:tcW w:w="542" w:type="pct"/>
            <w:hideMark/>
          </w:tcPr>
          <w:p w:rsidR="001637EA" w:rsidRDefault="001637E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994" w:type="pct"/>
          </w:tcPr>
          <w:p w:rsidR="001637EA" w:rsidRDefault="001637EA">
            <w:pPr>
              <w:jc w:val="both"/>
              <w:rPr>
                <w:rFonts w:eastAsia="Calibri"/>
                <w:lang w:eastAsia="zh-CN"/>
              </w:rPr>
            </w:pPr>
          </w:p>
          <w:p w:rsidR="001637EA" w:rsidRDefault="001637EA">
            <w:pPr>
              <w:jc w:val="both"/>
              <w:rPr>
                <w:sz w:val="24"/>
                <w:szCs w:val="24"/>
              </w:rPr>
            </w:pPr>
            <w:r>
              <w:t>Контрольная работа за год</w:t>
            </w:r>
          </w:p>
        </w:tc>
        <w:tc>
          <w:tcPr>
            <w:tcW w:w="1779" w:type="pct"/>
          </w:tcPr>
          <w:p w:rsidR="001637EA" w:rsidRDefault="001637EA">
            <w:pPr>
              <w:rPr>
                <w:rFonts w:eastAsia="Times New Roman"/>
              </w:rPr>
            </w:pPr>
            <w:r>
              <w:rPr>
                <w:b/>
              </w:rPr>
              <w:t>20.05.     Контрольная работа</w:t>
            </w: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Контрольная работа по математике в 5 классе за год.</w:t>
            </w: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1 вариант</w:t>
            </w: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1) Прочитай задачу и реши её, используя краткую запись:</w:t>
            </w: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Для приготовления пирога хозяйка купила горбушу весом 650 г и треску весом 250 г. Сколько весит вся рыба?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lastRenderedPageBreak/>
              <w:t>Задача.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 xml:space="preserve">Горбуша – 650 </w:t>
            </w:r>
            <w:proofErr w:type="gramStart"/>
            <w:r>
              <w:t>г ?</w:t>
            </w:r>
            <w:proofErr w:type="gramEnd"/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Треска – 250 г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План и решение: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1)…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Ответ: …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2) Запиши примеры и реши их: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(400 + 380) – 245 =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proofErr w:type="gramStart"/>
            <w:r>
              <w:t>64 :</w:t>
            </w:r>
            <w:proofErr w:type="gramEnd"/>
            <w:r>
              <w:t xml:space="preserve"> 2 + 8 =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proofErr w:type="gramStart"/>
            <w:r>
              <w:t>720 :</w:t>
            </w:r>
            <w:proofErr w:type="gramEnd"/>
            <w:r>
              <w:t xml:space="preserve"> 10=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280 х 3 =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r>
              <w:t>219 х 4 =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  <w:proofErr w:type="gramStart"/>
            <w:r>
              <w:t>42 :</w:t>
            </w:r>
            <w:proofErr w:type="gramEnd"/>
            <w:r>
              <w:t xml:space="preserve"> 3 =</w:t>
            </w:r>
          </w:p>
          <w:p w:rsidR="001637EA" w:rsidRDefault="001637EA">
            <w:pPr>
              <w:pStyle w:val="a8"/>
              <w:spacing w:before="0" w:beforeAutospacing="0" w:after="0" w:afterAutospacing="0"/>
            </w:pP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3) Начерти: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color w:val="000000"/>
              </w:rPr>
              <w:t>Начерти прямоугольник AМКD со сторонами 3 см 5 мм и 2 см. Вычисли периметр прямоугольника AМКD.</w:t>
            </w:r>
          </w:p>
          <w:p w:rsidR="001637EA" w:rsidRDefault="001637EA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1637EA" w:rsidRDefault="001637EA">
            <w:pPr>
              <w:pStyle w:val="a7"/>
              <w:tabs>
                <w:tab w:val="left" w:pos="317"/>
              </w:tabs>
              <w:ind w:left="0" w:right="-107"/>
              <w:jc w:val="both"/>
            </w:pPr>
            <w:r>
              <w:t xml:space="preserve">Жду от вас </w:t>
            </w:r>
            <w:r>
              <w:rPr>
                <w:b/>
              </w:rPr>
              <w:t xml:space="preserve">фото </w:t>
            </w:r>
            <w:r>
              <w:t xml:space="preserve">выполненной письменной работы до 18:00 20.05.20. (ФИ учащегося, класс) в </w:t>
            </w:r>
            <w:r>
              <w:rPr>
                <w:lang w:val="en-US"/>
              </w:rPr>
              <w:t>Viber</w:t>
            </w:r>
            <w:r w:rsidRPr="001637EA">
              <w:t xml:space="preserve"> </w:t>
            </w:r>
            <w:r>
              <w:t xml:space="preserve">или по </w:t>
            </w:r>
            <w:proofErr w:type="spellStart"/>
            <w:r>
              <w:t>э.п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anna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asmanova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C216F" w:rsidRPr="002B07EB" w:rsidTr="001637EA">
        <w:trPr>
          <w:trHeight w:val="267"/>
        </w:trPr>
        <w:tc>
          <w:tcPr>
            <w:tcW w:w="386" w:type="pct"/>
          </w:tcPr>
          <w:p w:rsidR="004C216F" w:rsidRDefault="004C216F" w:rsidP="004C216F">
            <w:pPr>
              <w:rPr>
                <w:rFonts w:eastAsia="Calibri"/>
              </w:rPr>
            </w:pPr>
          </w:p>
        </w:tc>
        <w:tc>
          <w:tcPr>
            <w:tcW w:w="883" w:type="pct"/>
          </w:tcPr>
          <w:p w:rsidR="004C216F" w:rsidRDefault="004C216F" w:rsidP="004C216F">
            <w:pPr>
              <w:rPr>
                <w:rFonts w:eastAsia="Calibri"/>
              </w:rPr>
            </w:pPr>
          </w:p>
        </w:tc>
        <w:tc>
          <w:tcPr>
            <w:tcW w:w="416" w:type="pct"/>
          </w:tcPr>
          <w:p w:rsidR="004C216F" w:rsidRDefault="004C216F" w:rsidP="004C216F">
            <w:pPr>
              <w:rPr>
                <w:rFonts w:eastAsia="Calibri"/>
              </w:rPr>
            </w:pPr>
          </w:p>
        </w:tc>
        <w:tc>
          <w:tcPr>
            <w:tcW w:w="542" w:type="pct"/>
          </w:tcPr>
          <w:p w:rsidR="004C216F" w:rsidRDefault="004C216F" w:rsidP="004C216F">
            <w:pPr>
              <w:rPr>
                <w:rFonts w:eastAsia="Calibri"/>
              </w:rPr>
            </w:pPr>
          </w:p>
        </w:tc>
        <w:tc>
          <w:tcPr>
            <w:tcW w:w="994" w:type="pct"/>
          </w:tcPr>
          <w:p w:rsidR="004C216F" w:rsidRDefault="004C216F" w:rsidP="004C216F">
            <w:pPr>
              <w:rPr>
                <w:rFonts w:eastAsia="Calibri"/>
              </w:rPr>
            </w:pPr>
          </w:p>
        </w:tc>
        <w:tc>
          <w:tcPr>
            <w:tcW w:w="1779" w:type="pct"/>
          </w:tcPr>
          <w:p w:rsidR="004C216F" w:rsidRDefault="004C216F" w:rsidP="004C216F">
            <w:pPr>
              <w:pStyle w:val="a7"/>
              <w:rPr>
                <w:rFonts w:eastAsia="Calibri"/>
              </w:rPr>
            </w:pPr>
          </w:p>
        </w:tc>
      </w:tr>
    </w:tbl>
    <w:p w:rsidR="00DD716D" w:rsidRDefault="00DD716D"/>
    <w:sectPr w:rsidR="00DD716D" w:rsidSect="002A17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5668"/>
    <w:multiLevelType w:val="hybridMultilevel"/>
    <w:tmpl w:val="F168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86A"/>
    <w:rsid w:val="001637EA"/>
    <w:rsid w:val="002A171E"/>
    <w:rsid w:val="004C216F"/>
    <w:rsid w:val="004D5B88"/>
    <w:rsid w:val="00B1686A"/>
    <w:rsid w:val="00D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D733"/>
  <w15:docId w15:val="{F9962EFA-3842-4E03-9953-FC1BDBAC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6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17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16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f35JXaOPg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Татьяна</cp:lastModifiedBy>
  <cp:revision>3</cp:revision>
  <dcterms:created xsi:type="dcterms:W3CDTF">2020-05-19T06:40:00Z</dcterms:created>
  <dcterms:modified xsi:type="dcterms:W3CDTF">2020-05-19T14:46:00Z</dcterms:modified>
</cp:coreProperties>
</file>